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D6" w:rsidRPr="00F33CD6" w:rsidRDefault="00F33CD6" w:rsidP="00F33CD6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33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Вакантные места для приема детей на группы общеразвивающей направленности на 01.0</w:t>
      </w:r>
      <w:r w:rsidR="000E5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Pr="00F33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.2023</w:t>
      </w:r>
    </w:p>
    <w:tbl>
      <w:tblPr>
        <w:tblW w:w="952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2126"/>
        <w:gridCol w:w="895"/>
        <w:gridCol w:w="1119"/>
        <w:gridCol w:w="1435"/>
        <w:gridCol w:w="1321"/>
        <w:gridCol w:w="602"/>
        <w:gridCol w:w="758"/>
      </w:tblGrid>
      <w:tr w:rsidR="00F33CD6" w:rsidRPr="00F33CD6" w:rsidTr="00F33CD6"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Реализуемый уровень образования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Реализуемая программа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Формы обучения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Места для приема (перевода) по группам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бюджетов субъектов Российской Федерации</w:t>
            </w:r>
          </w:p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(Вологодской области)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</w:t>
            </w:r>
          </w:p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ных</w:t>
            </w:r>
            <w:proofErr w:type="spellEnd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</w:t>
            </w:r>
            <w:proofErr w:type="spellEnd"/>
          </w:p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жетов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 </w:t>
            </w:r>
            <w:proofErr w:type="spellStart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догово</w:t>
            </w:r>
            <w:proofErr w:type="spellEnd"/>
          </w:p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рам </w:t>
            </w:r>
            <w:proofErr w:type="gramStart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</w:t>
            </w:r>
            <w:proofErr w:type="gramEnd"/>
          </w:p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образо</w:t>
            </w:r>
            <w:proofErr w:type="spellEnd"/>
          </w:p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вании</w:t>
            </w:r>
            <w:proofErr w:type="spellEnd"/>
          </w:p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 счет</w:t>
            </w:r>
          </w:p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средств</w:t>
            </w:r>
          </w:p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физи</w:t>
            </w:r>
            <w:proofErr w:type="spellEnd"/>
          </w:p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ческих</w:t>
            </w:r>
            <w:proofErr w:type="spellEnd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 (или) </w:t>
            </w:r>
          </w:p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юриди</w:t>
            </w:r>
            <w:proofErr w:type="spellEnd"/>
          </w:p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ческих</w:t>
            </w:r>
            <w:proofErr w:type="spellEnd"/>
          </w:p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лиц</w:t>
            </w:r>
          </w:p>
        </w:tc>
      </w:tr>
      <w:tr w:rsidR="00F33CD6" w:rsidRPr="00F33CD6" w:rsidTr="00F33CD6"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Инновационной программа дошкольного образования "От рождения до школы" под </w:t>
            </w:r>
            <w:proofErr w:type="spellStart"/>
            <w:proofErr w:type="gramStart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ред</w:t>
            </w:r>
            <w:proofErr w:type="spellEnd"/>
            <w:proofErr w:type="gramEnd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Н.Е. </w:t>
            </w:r>
            <w:proofErr w:type="spellStart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Вераксы</w:t>
            </w:r>
            <w:proofErr w:type="spellEnd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Т.С. Комаровой, </w:t>
            </w:r>
            <w:proofErr w:type="spellStart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Э.М.Дорофеевой</w:t>
            </w:r>
            <w:proofErr w:type="spellEnd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2020 г) в МДОУ № 11 "</w:t>
            </w:r>
            <w:proofErr w:type="spellStart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Дюймовочка</w:t>
            </w:r>
            <w:proofErr w:type="spellEnd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  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1 - </w:t>
            </w:r>
            <w:r w:rsidR="000E56C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2 - </w:t>
            </w:r>
            <w:r w:rsidR="000E56C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3 - </w:t>
            </w:r>
            <w:r w:rsidR="000E56C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4 - </w:t>
            </w:r>
            <w:r w:rsidR="000E56C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5 - </w:t>
            </w:r>
            <w:r w:rsidR="000E56C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6 - </w:t>
            </w:r>
            <w:r w:rsidR="000E56C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8 - </w:t>
            </w:r>
            <w:r w:rsidR="000E56C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9 - </w:t>
            </w:r>
            <w:r w:rsidR="000E56C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10 - </w:t>
            </w:r>
            <w:r w:rsidR="000E56C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11 - 1</w:t>
            </w:r>
            <w:r w:rsidR="000E56C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12 - 1</w:t>
            </w:r>
            <w:r w:rsidR="000E56C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13 - </w:t>
            </w:r>
            <w:r w:rsidR="000E56C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  <w:p w:rsidR="00F33CD6" w:rsidRPr="00F33CD6" w:rsidRDefault="00F33CD6" w:rsidP="000E56CB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14 - </w:t>
            </w:r>
            <w:r w:rsidR="000E56C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56CB" w:rsidRPr="00F33CD6" w:rsidRDefault="000E56CB" w:rsidP="000E56CB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1 -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  <w:p w:rsidR="000E56CB" w:rsidRPr="00F33CD6" w:rsidRDefault="000E56CB" w:rsidP="000E56CB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2 -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  <w:p w:rsidR="000E56CB" w:rsidRPr="00F33CD6" w:rsidRDefault="000E56CB" w:rsidP="000E56CB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3 -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  <w:p w:rsidR="000E56CB" w:rsidRPr="00F33CD6" w:rsidRDefault="000E56CB" w:rsidP="000E56CB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4 -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  <w:p w:rsidR="000E56CB" w:rsidRPr="00F33CD6" w:rsidRDefault="000E56CB" w:rsidP="000E56CB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5 -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  <w:p w:rsidR="000E56CB" w:rsidRPr="00F33CD6" w:rsidRDefault="000E56CB" w:rsidP="000E56CB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6 -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  <w:p w:rsidR="000E56CB" w:rsidRPr="00F33CD6" w:rsidRDefault="000E56CB" w:rsidP="000E56CB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8 -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  <w:p w:rsidR="000E56CB" w:rsidRPr="00F33CD6" w:rsidRDefault="000E56CB" w:rsidP="000E56CB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9 -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  <w:p w:rsidR="000E56CB" w:rsidRPr="00F33CD6" w:rsidRDefault="000E56CB" w:rsidP="000E56CB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10 -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  <w:p w:rsidR="000E56CB" w:rsidRPr="00F33CD6" w:rsidRDefault="000E56CB" w:rsidP="000E56CB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11 - 1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  <w:p w:rsidR="000E56CB" w:rsidRPr="00F33CD6" w:rsidRDefault="000E56CB" w:rsidP="000E56CB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12 - 1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  <w:p w:rsidR="000E56CB" w:rsidRPr="00F33CD6" w:rsidRDefault="000E56CB" w:rsidP="000E56CB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13 -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  <w:p w:rsidR="00F33CD6" w:rsidRPr="00F33CD6" w:rsidRDefault="000E56CB" w:rsidP="000E56CB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14 -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F33CD6" w:rsidRPr="00F33CD6" w:rsidTr="00F33CD6"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r w:rsidR="000E56C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0E56CB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3CD6" w:rsidRPr="00F33CD6" w:rsidRDefault="00F33CD6" w:rsidP="00F33CD6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33CD6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F33CD6" w:rsidRPr="00F33CD6" w:rsidRDefault="00F33CD6" w:rsidP="00F33CD6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33CD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Вакантные места на 01.0</w:t>
      </w:r>
      <w:r w:rsidR="000E56C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9</w:t>
      </w:r>
      <w:r w:rsidRPr="00F33CD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.202</w:t>
      </w:r>
      <w:r w:rsidR="000E56C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3</w:t>
      </w:r>
      <w:r w:rsidRPr="00F33CD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года для приема на обучение по дополнительным общеобразовательным общеразвивающим программам</w:t>
      </w:r>
    </w:p>
    <w:p w:rsidR="00F33CD6" w:rsidRPr="00F33CD6" w:rsidRDefault="00F33CD6" w:rsidP="00F33CD6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33CD6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tbl>
      <w:tblPr>
        <w:tblW w:w="831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4278"/>
        <w:gridCol w:w="1846"/>
        <w:gridCol w:w="1682"/>
      </w:tblGrid>
      <w:tr w:rsidR="00F33CD6" w:rsidRPr="00F33CD6" w:rsidTr="00F33CD6"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 № </w:t>
            </w:r>
            <w:proofErr w:type="gramStart"/>
            <w:r w:rsidRPr="00F33CD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F33CD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Реализуемая программа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 счет бюджетных ассигнований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 счет средств физических лиц</w:t>
            </w:r>
          </w:p>
        </w:tc>
      </w:tr>
      <w:tr w:rsidR="00F33CD6" w:rsidRPr="00F33CD6" w:rsidTr="00F33CD6"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Дополнительная общеобразовательная общеразвивающая программа художественной направленности «Радуга красок»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0E56CB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r w:rsidR="000E56C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</w:t>
            </w:r>
          </w:p>
        </w:tc>
      </w:tr>
      <w:tr w:rsidR="00F33CD6" w:rsidRPr="00F33CD6" w:rsidTr="00F33CD6"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Дополнительная общеобразовательная общеразвивающая программа социально-гуманитарной направленности «Счастливый английский»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0E56CB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</w:t>
            </w:r>
          </w:p>
        </w:tc>
      </w:tr>
      <w:tr w:rsidR="00F33CD6" w:rsidRPr="00F33CD6" w:rsidTr="00F33CD6"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Дополнительная общеобразовательная общеразвивающая программа социально-гуманитарной направленности «</w:t>
            </w:r>
            <w:proofErr w:type="spellStart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Дельфинята</w:t>
            </w:r>
            <w:proofErr w:type="spellEnd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0E56CB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  <w:r w:rsidR="00F33CD6"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F33CD6" w:rsidRPr="00F33CD6" w:rsidTr="00F33CD6"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Дополнительная общеобразовательная общеразвивающая программа социально-гуманитарной направленности «Подготовка к школе»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0E56CB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</w:t>
            </w:r>
          </w:p>
        </w:tc>
      </w:tr>
      <w:tr w:rsidR="00F33CD6" w:rsidRPr="00F33CD6" w:rsidTr="00F33CD6"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Дополнительная общеобразовательная общеразвивающая программа социально-гуманитарной направленности «Музыка и здоровье»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0E56CB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</w:t>
            </w:r>
          </w:p>
        </w:tc>
      </w:tr>
      <w:tr w:rsidR="00F33CD6" w:rsidRPr="00F33CD6" w:rsidTr="00F33CD6"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0E56CB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Дополнительная общеобразовательная общеразвивающая программа </w:t>
            </w:r>
            <w:r w:rsidR="000E56C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художественной</w:t>
            </w: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направленности «</w:t>
            </w:r>
            <w:proofErr w:type="spellStart"/>
            <w:r w:rsidR="000E56C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Мукосолька</w:t>
            </w:r>
            <w:proofErr w:type="spellEnd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0E56CB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</w:t>
            </w:r>
          </w:p>
        </w:tc>
      </w:tr>
      <w:tr w:rsidR="00F33CD6" w:rsidRPr="00F33CD6" w:rsidTr="00F33CD6"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0E56CB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Дополнительная программа «</w:t>
            </w:r>
            <w:r w:rsidR="000E56C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Путешествие в сказку</w:t>
            </w: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-</w:t>
            </w:r>
          </w:p>
        </w:tc>
      </w:tr>
      <w:tr w:rsidR="00F33CD6" w:rsidRPr="00F33CD6" w:rsidTr="00F33CD6"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 социально-гуманитарной направленности «Родничок»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0E56CB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0E56CB" w:rsidRPr="00F33CD6" w:rsidTr="00F33CD6"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56CB" w:rsidRPr="00F33CD6" w:rsidRDefault="000E56CB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56CB" w:rsidRPr="00F33CD6" w:rsidRDefault="000E56CB" w:rsidP="000E56CB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Дополнительная общеобразовательная общеразвивающая программа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художественной</w:t>
            </w: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направленности «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Песочные фантазии</w:t>
            </w: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56CB" w:rsidRDefault="000E56CB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56CB" w:rsidRPr="00F33CD6" w:rsidRDefault="000E56CB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</w:t>
            </w:r>
          </w:p>
        </w:tc>
      </w:tr>
      <w:tr w:rsidR="000E56CB" w:rsidRPr="00F33CD6" w:rsidTr="00F33CD6"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56CB" w:rsidRDefault="000E56CB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56CB" w:rsidRPr="00F33CD6" w:rsidRDefault="000E56CB" w:rsidP="000E56CB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Дополнительная общеобразовательная общеразвивающая программа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художественной</w:t>
            </w: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направленности «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Рисовандия</w:t>
            </w:r>
            <w:proofErr w:type="spellEnd"/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56CB" w:rsidRDefault="000E56CB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56CB" w:rsidRDefault="000E56CB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</w:t>
            </w:r>
          </w:p>
        </w:tc>
      </w:tr>
      <w:tr w:rsidR="000E56CB" w:rsidRPr="00F33CD6" w:rsidTr="00F33CD6"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56CB" w:rsidRDefault="000E56CB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56CB" w:rsidRPr="00F33CD6" w:rsidRDefault="000E56CB" w:rsidP="000E56CB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Дополнительная общеобразовательная общеразвивающая программа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художественной</w:t>
            </w: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направленности «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алыши-карандаши</w:t>
            </w:r>
            <w:r w:rsidRPr="00F33C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56CB" w:rsidRDefault="000E56CB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56CB" w:rsidRDefault="000E56CB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</w:t>
            </w:r>
            <w:bookmarkStart w:id="0" w:name="_GoBack"/>
            <w:bookmarkEnd w:id="0"/>
          </w:p>
        </w:tc>
      </w:tr>
      <w:tr w:rsidR="00F33CD6" w:rsidRPr="00F33CD6" w:rsidTr="00F33CD6">
        <w:tc>
          <w:tcPr>
            <w:tcW w:w="0" w:type="auto"/>
            <w:gridSpan w:val="4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CD6" w:rsidRPr="00F33CD6" w:rsidRDefault="00F33CD6" w:rsidP="00F33CD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3CD6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ru-RU"/>
              </w:rPr>
              <w:t>Иных источников финансирования по вакантным местам не имеется</w:t>
            </w:r>
          </w:p>
        </w:tc>
      </w:tr>
    </w:tbl>
    <w:p w:rsidR="00F33CD6" w:rsidRPr="00F33CD6" w:rsidRDefault="00F33CD6" w:rsidP="00F33CD6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33CD6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F33CD6" w:rsidRPr="00F33CD6" w:rsidRDefault="00F33CD6" w:rsidP="00F33CD6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Вакантные места сотрудников на 01.06.2023:</w:t>
      </w:r>
    </w:p>
    <w:p w:rsidR="00F33CD6" w:rsidRPr="00F33CD6" w:rsidRDefault="00F33CD6" w:rsidP="00F33CD6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33C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</w:t>
      </w:r>
    </w:p>
    <w:p w:rsidR="00F33CD6" w:rsidRPr="00F33CD6" w:rsidRDefault="00F33CD6" w:rsidP="00F33CD6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33CD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уборщик служебных помещений</w:t>
      </w:r>
    </w:p>
    <w:p w:rsidR="00F33CD6" w:rsidRPr="00F33CD6" w:rsidRDefault="00F33CD6" w:rsidP="00F33CD6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33CD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младший воспитатель</w:t>
      </w:r>
    </w:p>
    <w:p w:rsidR="00EC7BA1" w:rsidRPr="00F33CD6" w:rsidRDefault="00EC7BA1" w:rsidP="00F33CD6">
      <w:pPr>
        <w:shd w:val="clear" w:color="auto" w:fill="FFFFFF" w:themeFill="background1"/>
      </w:pPr>
    </w:p>
    <w:sectPr w:rsidR="00EC7BA1" w:rsidRPr="00F3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D6"/>
    <w:rsid w:val="000E56CB"/>
    <w:rsid w:val="00C111C1"/>
    <w:rsid w:val="00EC7BA1"/>
    <w:rsid w:val="00F3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3CD6"/>
    <w:rPr>
      <w:i/>
      <w:iCs/>
    </w:rPr>
  </w:style>
  <w:style w:type="character" w:styleId="a5">
    <w:name w:val="Strong"/>
    <w:basedOn w:val="a0"/>
    <w:uiPriority w:val="22"/>
    <w:qFormat/>
    <w:rsid w:val="00F33C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3CD6"/>
    <w:rPr>
      <w:i/>
      <w:iCs/>
    </w:rPr>
  </w:style>
  <w:style w:type="character" w:styleId="a5">
    <w:name w:val="Strong"/>
    <w:basedOn w:val="a0"/>
    <w:uiPriority w:val="22"/>
    <w:qFormat/>
    <w:rsid w:val="00F33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2023-06-07T06:56:00Z</dcterms:created>
  <dcterms:modified xsi:type="dcterms:W3CDTF">2023-06-07T07:17:00Z</dcterms:modified>
</cp:coreProperties>
</file>